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A21" w:rsidRDefault="00B24BC2" w:rsidP="00B24BC2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</w:t>
      </w:r>
    </w:p>
    <w:p w:rsidR="00B24BC2" w:rsidRPr="001C7E8C" w:rsidRDefault="00B24BC2" w:rsidP="00293A21">
      <w:pPr>
        <w:ind w:left="504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>APROB,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POSTAREA PE INTERNET</w:t>
      </w:r>
    </w:p>
    <w:p w:rsidR="00B24BC2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Î/ȘEFUL INSPECTORATULUI</w:t>
      </w:r>
    </w:p>
    <w:p w:rsidR="006B09AE" w:rsidRDefault="006B09AE" w:rsidP="00B24BC2">
      <w:pPr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         </w:t>
      </w:r>
      <w:r w:rsidRPr="006B09AE">
        <w:rPr>
          <w:rFonts w:ascii="Times New Roman" w:hAnsi="Times New Roman" w:cs="Times New Roman"/>
          <w:i/>
          <w:noProof/>
          <w:sz w:val="28"/>
          <w:szCs w:val="28"/>
        </w:rPr>
        <w:t>Comisar-șef de poliție</w:t>
      </w:r>
    </w:p>
    <w:p w:rsidR="006B09AE" w:rsidRPr="006B09AE" w:rsidRDefault="006B09AE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>ȚICU FLORIN</w:t>
      </w:r>
    </w:p>
    <w:p w:rsidR="00B24BC2" w:rsidRPr="00784FE5" w:rsidRDefault="00B24BC2" w:rsidP="00B24BC2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pPr w:leftFromText="180" w:rightFromText="180" w:vertAnchor="page" w:horzAnchor="margin" w:tblpY="691"/>
        <w:tblOverlap w:val="never"/>
        <w:tblW w:w="959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3366"/>
      </w:tblGrid>
      <w:tr w:rsidR="00B24BC2" w:rsidRPr="00E63F2F" w:rsidTr="009D2991">
        <w:trPr>
          <w:trHeight w:val="1977"/>
        </w:trPr>
        <w:tc>
          <w:tcPr>
            <w:tcW w:w="6228" w:type="dxa"/>
          </w:tcPr>
          <w:p w:rsidR="00B24BC2" w:rsidRPr="00E63F2F" w:rsidRDefault="00B24BC2" w:rsidP="009D2991">
            <w:pPr>
              <w:spacing w:after="0" w:line="240" w:lineRule="auto"/>
              <w:outlineLvl w:val="7"/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</w:pPr>
            <w:r w:rsidRPr="00E63F2F">
              <w:rPr>
                <w:rFonts w:ascii="Times New Roman" w:eastAsia="SimSun" w:hAnsi="Times New Roman" w:cs="Times New Roman"/>
                <w:iCs/>
                <w:sz w:val="24"/>
                <w:szCs w:val="24"/>
                <w:lang w:val="ro-RO" w:eastAsia="ro-RO"/>
              </w:rPr>
              <w:t xml:space="preserve">                                          </w:t>
            </w:r>
            <w:r w:rsidRPr="00E63F2F"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  <w:t>ROMÂNIA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MINISTERUL AFACERILOR INTERNE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 xml:space="preserve">INSPECTORATUL GENERAL AL </w:t>
            </w: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POLIŢIEI ROMÂNE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INSPECTORATUL DE POLIȚIE JUDEȚEAN CĂLĂRAȘI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22AFA03" wp14:editId="35C611F8">
                  <wp:extent cx="453224" cy="453224"/>
                  <wp:effectExtent l="0" t="0" r="4445" b="444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41" cy="45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BC2" w:rsidRDefault="00293A21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COMISIA DE CONCURS</w:t>
            </w:r>
          </w:p>
          <w:p w:rsidR="00293A21" w:rsidRPr="00E63F2F" w:rsidRDefault="00735DB1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RUTIER</w:t>
            </w:r>
          </w:p>
        </w:tc>
        <w:tc>
          <w:tcPr>
            <w:tcW w:w="3366" w:type="dxa"/>
            <w:vAlign w:val="center"/>
          </w:tcPr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NESECRET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Călărași </w:t>
            </w:r>
          </w:p>
          <w:p w:rsidR="00B24BC2" w:rsidRPr="00E63F2F" w:rsidRDefault="00BF796F" w:rsidP="0029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             Nr. </w:t>
            </w:r>
            <w:r w:rsidR="00A731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76252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d</w:t>
            </w:r>
            <w:r w:rsidR="00823C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in 05.11.2021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</w:tc>
      </w:tr>
    </w:tbl>
    <w:p w:rsidR="00B24BC2" w:rsidRPr="00784FE5" w:rsidRDefault="00B24BC2" w:rsidP="00B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</w:pPr>
      <w:r w:rsidRPr="00784F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  <w:t>ANUNŢ</w:t>
      </w:r>
    </w:p>
    <w:p w:rsidR="00B24BC2" w:rsidRPr="00784FE5" w:rsidRDefault="00B24BC2" w:rsidP="00B24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B24BC2" w:rsidRPr="00784FE5" w:rsidRDefault="00B24BC2" w:rsidP="00B24B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Proba de verificare a cunoștințelor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 candidaţilor înscrişi pentru susţinerea concursului </w:t>
      </w:r>
      <w:r w:rsidR="00C47CD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pentru o</w:t>
      </w:r>
      <w:r w:rsidR="00027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cuparea a </w:t>
      </w:r>
      <w:r w:rsidR="00887AC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</w:t>
      </w:r>
      <w:r w:rsidR="00027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posturi de </w:t>
      </w:r>
      <w:r w:rsidR="00887AC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agent de poliție</w:t>
      </w:r>
      <w:r w:rsidR="00293A2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specialitatea </w:t>
      </w:r>
      <w:bookmarkStart w:id="0" w:name="_GoBack"/>
      <w:r w:rsidR="00B0134B" w:rsidRPr="00B013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RUTIER</w:t>
      </w:r>
      <w:bookmarkEnd w:id="0"/>
      <w:r w:rsidR="00C47CD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027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prin î</w:t>
      </w:r>
      <w:r w:rsidR="00C47CD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nca</w:t>
      </w:r>
      <w:r w:rsidR="00027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drare directă din sursă externă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="00887AC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>se va desfășura în data de 06.11</w:t>
      </w:r>
      <w:r w:rsidRPr="00784FE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.2021, </w:t>
      </w:r>
      <w:proofErr w:type="spellStart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intervalul</w:t>
      </w:r>
      <w:proofErr w:type="spellEnd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orar</w:t>
      </w:r>
      <w:proofErr w:type="spellEnd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r w:rsidR="00CF76C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val="fr-FR"/>
        </w:rPr>
        <w:t>11.00-14</w:t>
      </w:r>
      <w:r w:rsidRPr="00887AC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val="fr-FR"/>
        </w:rPr>
        <w:t>.00</w:t>
      </w:r>
      <w:r w:rsidRPr="00887AC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 xml:space="preserve"> </w:t>
      </w:r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(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candidații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se vor </w:t>
      </w:r>
      <w:proofErr w:type="spellStart"/>
      <w:r w:rsidR="00887AC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prezenta</w:t>
      </w:r>
      <w:proofErr w:type="spellEnd"/>
      <w:r w:rsidR="00887AC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="00887AC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intervalul</w:t>
      </w:r>
      <w:proofErr w:type="spellEnd"/>
      <w:r w:rsidR="00887AC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orar</w:t>
      </w:r>
      <w:proofErr w:type="spellEnd"/>
      <w:r w:rsidR="00887AC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DC6FF1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08.30</w:t>
      </w:r>
      <w:r w:rsidR="00CF76C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-10</w:t>
      </w:r>
      <w:r w:rsidR="00887AC8" w:rsidRPr="00887AC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.</w:t>
      </w:r>
      <w:r w:rsidR="00CF76C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15</w:t>
      </w:r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precizarea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că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cine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este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sală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la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CF76C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10.15</w:t>
      </w:r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va fi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considerat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neprezentat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și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se va mai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permite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accesul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vederea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susținerii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probei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verificare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a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cunoștințelor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),</w:t>
      </w:r>
      <w:r w:rsidRPr="00784FE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 xml:space="preserve"> </w:t>
      </w:r>
      <w:r w:rsidRPr="00784FE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la sediul 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Colegiului Agricol „Sandu Aldea”, din municipiul Călărași, str. Prelungirea București, nr. 4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,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/>
        </w:rPr>
        <w:t>fiind repartizați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784FE5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astfel:</w:t>
      </w:r>
    </w:p>
    <w:p w:rsidR="00B24BC2" w:rsidRPr="00784FE5" w:rsidRDefault="00B24BC2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</w:pPr>
    </w:p>
    <w:p w:rsidR="00735DB1" w:rsidRDefault="00735DB1" w:rsidP="00735D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Etajul 1, Amfiteatrul Mic </w:t>
      </w:r>
    </w:p>
    <w:p w:rsidR="00735DB1" w:rsidRDefault="00735DB1" w:rsidP="00735DB1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p w:rsidR="00735DB1" w:rsidRDefault="00735DB1" w:rsidP="00735DB1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tbl>
      <w:tblPr>
        <w:tblStyle w:val="TableGrid"/>
        <w:tblW w:w="3675" w:type="dxa"/>
        <w:jc w:val="center"/>
        <w:tblLayout w:type="fixed"/>
        <w:tblLook w:val="04A0" w:firstRow="1" w:lastRow="0" w:firstColumn="1" w:lastColumn="0" w:noHBand="0" w:noVBand="1"/>
      </w:tblPr>
      <w:tblGrid>
        <w:gridCol w:w="1269"/>
        <w:gridCol w:w="2406"/>
      </w:tblGrid>
      <w:tr w:rsidR="00735DB1" w:rsidTr="00735DB1">
        <w:trPr>
          <w:trHeight w:val="39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Nr. </w:t>
            </w:r>
          </w:p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crt.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COD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CL/RUT/75099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CL/RUT/75117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CL/RUT/75120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CL/RUT/75165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CL/RUT/75166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CL/RUT/75239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CL/RUT/75240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CL/RUT/75265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CL/RUT/75266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CL/RUT/75317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CL/RUT/75329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CL/RUT/75388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CL/RUT/75389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CL/RUT/75390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CL/RUT/75391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CL/RUT/75392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CL/RUT/75403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CL/RUT/75409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CL/RUT/75351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CL/RUT/75379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CL/RUT/75385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CL/RUT/75386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CL/RUT/75387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CL/RUT/75437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CL/RUT/75427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CL/RUT/75428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CL/RUT/75429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CL/RUT/75451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CL/RUT/75452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CL/RUT/75469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CL/RUT/75459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CL/RUT/75464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CL/RUT/75467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CL/RUT/75468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CL/RUT/75522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CL/RUT/75524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CL/RUT/75461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CL/RUT/75525</w:t>
            </w:r>
          </w:p>
        </w:tc>
      </w:tr>
      <w:tr w:rsidR="00735DB1" w:rsidTr="00735DB1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B1" w:rsidRDefault="00735DB1" w:rsidP="00735DB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B1" w:rsidRDefault="00735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CL/RUT/75523</w:t>
            </w:r>
          </w:p>
        </w:tc>
      </w:tr>
    </w:tbl>
    <w:p w:rsidR="00735DB1" w:rsidRDefault="00735DB1" w:rsidP="00735DB1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b/>
          <w:vanish/>
          <w:sz w:val="18"/>
          <w:szCs w:val="16"/>
          <w:lang w:eastAsia="ro-RO"/>
        </w:rPr>
      </w:pPr>
      <w:r>
        <w:rPr>
          <w:rFonts w:ascii="Arial" w:eastAsia="Times New Roman" w:hAnsi="Arial" w:cs="Arial"/>
          <w:b/>
          <w:vanish/>
          <w:sz w:val="18"/>
          <w:szCs w:val="16"/>
          <w:lang w:eastAsia="ro-RO"/>
        </w:rPr>
        <w:t>Partea superioară a machetei</w:t>
      </w:r>
    </w:p>
    <w:p w:rsidR="00735DB1" w:rsidRDefault="00735DB1" w:rsidP="00735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735DB1" w:rsidRDefault="00735DB1" w:rsidP="00735DB1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o-RO"/>
        </w:rPr>
      </w:pPr>
      <w:r>
        <w:rPr>
          <w:rFonts w:ascii="Arial" w:eastAsia="Times New Roman" w:hAnsi="Arial" w:cs="Arial"/>
          <w:vanish/>
          <w:sz w:val="16"/>
          <w:szCs w:val="16"/>
          <w:lang w:eastAsia="ro-RO"/>
        </w:rPr>
        <w:t>Partea superioară a machetei</w:t>
      </w:r>
    </w:p>
    <w:p w:rsidR="00735DB1" w:rsidRDefault="00735DB1" w:rsidP="00735DB1"/>
    <w:p w:rsidR="008C0EDB" w:rsidRDefault="008C0EDB" w:rsidP="008C0EDB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o-RO"/>
        </w:rPr>
        <w:t>NOTĂ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:</w:t>
      </w:r>
    </w:p>
    <w:p w:rsidR="008C0EDB" w:rsidRDefault="008C0EDB" w:rsidP="008C0EDB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Candidaţii vor avea asupra lor cartea de identitate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un pix/stilou cu pastă/cerneală de culoare albastră.</w:t>
      </w:r>
    </w:p>
    <w:p w:rsidR="008C0EDB" w:rsidRDefault="008C0EDB" w:rsidP="008C0ED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2. Nu se admit pixuri/stilouri care permit ștergerea și rescrierea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8C0EDB" w:rsidRDefault="008C0EDB" w:rsidP="008C0EDB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Candidații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nu au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sălile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concurs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manuale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culegeri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rezumate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dicționare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notițe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însemnări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etc. </w:t>
      </w:r>
      <w:r w:rsidRPr="00DF68C4">
        <w:rPr>
          <w:rFonts w:ascii="Times New Roman" w:hAnsi="Times New Roman" w:cs="Times New Roman"/>
          <w:b/>
          <w:sz w:val="28"/>
          <w:szCs w:val="28"/>
        </w:rPr>
        <w:t xml:space="preserve">Nu </w:t>
      </w:r>
      <w:r w:rsidR="00DF68C4" w:rsidRPr="00DF68C4">
        <w:rPr>
          <w:rFonts w:ascii="Times New Roman" w:hAnsi="Times New Roman" w:cs="Times New Roman"/>
          <w:b/>
          <w:sz w:val="28"/>
          <w:szCs w:val="28"/>
        </w:rPr>
        <w:t xml:space="preserve">au </w:t>
      </w:r>
      <w:proofErr w:type="spellStart"/>
      <w:r w:rsidR="00DF68C4" w:rsidRPr="00DF68C4"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 w:rsidR="00DF68C4" w:rsidRPr="00DF68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DF68C4" w:rsidRPr="00DF68C4"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proofErr w:type="gramEnd"/>
      <w:r w:rsidR="00DF68C4" w:rsidRPr="00DF68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F68C4" w:rsidRPr="00DF68C4">
        <w:rPr>
          <w:rFonts w:ascii="Times New Roman" w:hAnsi="Times New Roman" w:cs="Times New Roman"/>
          <w:b/>
          <w:sz w:val="28"/>
          <w:szCs w:val="28"/>
        </w:rPr>
        <w:t>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concurs cu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mobile,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audio,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electronice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calcul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exteriorul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permit </w:t>
      </w:r>
      <w:proofErr w:type="spellStart"/>
      <w:r>
        <w:rPr>
          <w:rFonts w:ascii="Times New Roman" w:hAnsi="Times New Roman" w:cs="Times New Roman"/>
          <w:sz w:val="28"/>
          <w:szCs w:val="28"/>
        </w:rPr>
        <w:t>conectarea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internet. </w:t>
      </w: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exact"/>
        <w:ind w:firstLine="7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ATEN</w:t>
      </w:r>
      <w:r w:rsidR="009D3F1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Ț</w:t>
      </w: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IE!</w:t>
      </w:r>
    </w:p>
    <w:p w:rsidR="00B24BC2" w:rsidRPr="00784FE5" w:rsidRDefault="00B24BC2" w:rsidP="00B24BC2">
      <w:pPr>
        <w:spacing w:after="0" w:line="240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B24BC2" w:rsidRDefault="00B24BC2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contextul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bidi="en-US"/>
        </w:rPr>
        <w:t xml:space="preserve">epidemiologic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actual, în vederea prevenirii răspândirii noului tip de coronavirus - SARS-COV2, pe parcursul desfăşurării concursului, se vor respecta următoarele reguli: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virusului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SARS-COV-2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și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participanţilor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la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activitate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poarte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astfel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încât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toată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prezenţei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locul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desfășurării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probei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Pentru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evitarea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situaţiilor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neprevăzute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aibă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asupra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protecție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contextul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epidemiologic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actual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noului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tip de coronavirus - SARS-COV2,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se vor respecta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următoarele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reguli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1.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Menţinerea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distanţării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sociale.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2.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mod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acoperirea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respiratorie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va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asigura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asemenea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are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este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întreaga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află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unităţii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desfăşoară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3. Nu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permite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accesul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bumbac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sau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alte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materiale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textile.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Viziera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nu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dispensează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784FE5" w:rsidRDefault="00065AC4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lastRenderedPageBreak/>
        <w:t>Astfel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toate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concursurile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organizate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Poliția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Română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această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perioadă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vor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putea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participa </w:t>
      </w:r>
      <w:proofErr w:type="spellStart"/>
      <w:r w:rsidRPr="00065A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exclusiv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293A21" w:rsidRPr="00293A21" w:rsidRDefault="00293A21" w:rsidP="00293A2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Persoanele care sunt vaccinate impotriva virusului  SARS-CoV-2 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ș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 pentru care sa fi trecut minim 10 zile de la finalizarea schemei complete de vaccinare;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se afl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 perioada cuprins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intre a 15-a si a 180-a zi, ulterioar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confirm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infect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cu virusul SARS-CoV-2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al unui test RT-PCR pentru infec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ț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ia cu virusul SARS-CoV-2 nu mai vechi de 72 de ore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certificat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al unui test antigen rapid pentru infectia cu virusul SARS-CoV-2 nu mai vechi de 48 de ore.</w:t>
      </w:r>
    </w:p>
    <w:p w:rsidR="00293A21" w:rsidRPr="00065AC4" w:rsidRDefault="00293A21" w:rsidP="00293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</w:pP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Cu ocazia accesului candidatilor in incinta loca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ț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iei in care are loc 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proba scrisă a concursului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se va verifica dovada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ă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persoanele se afl</w:t>
      </w:r>
      <w:r w:rsidR="00065AC4"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ă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intr-una din situatiile care permit participarea, descrise mai sus,  pe  baza unui document scris pe care il vor avea asupra lor (certificat printat 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sau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dovada testului negativ RT-PCR antigen)</w:t>
      </w:r>
      <w:r w:rsidRPr="00065A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ro-RO"/>
        </w:rPr>
        <w:t xml:space="preserve"> </w:t>
      </w:r>
      <w:r w:rsidR="006B09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ro-RO"/>
        </w:rPr>
        <w:t>.</w:t>
      </w:r>
    </w:p>
    <w:p w:rsidR="00293A21" w:rsidRPr="00293A21" w:rsidRDefault="00293A21" w:rsidP="00293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065AC4" w:rsidRPr="00784FE5" w:rsidRDefault="00293A21" w:rsidP="00065AC4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</w:t>
      </w:r>
    </w:p>
    <w:p w:rsidR="00B24BC2" w:rsidRDefault="006B09AE" w:rsidP="00293A21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Președintele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="00B24BC2"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Comisi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ei</w:t>
      </w:r>
      <w:proofErr w:type="spellEnd"/>
      <w:r w:rsidR="00B24BC2"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r w:rsidR="00293A2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de </w:t>
      </w:r>
      <w:proofErr w:type="spellStart"/>
      <w:r w:rsidR="00293A2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Concurs</w:t>
      </w:r>
      <w:proofErr w:type="spellEnd"/>
    </w:p>
    <w:sectPr w:rsidR="00B2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0F95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DB18D1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05E20"/>
    <w:multiLevelType w:val="hybridMultilevel"/>
    <w:tmpl w:val="8AE055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D74E74"/>
    <w:multiLevelType w:val="hybridMultilevel"/>
    <w:tmpl w:val="352AF3E6"/>
    <w:lvl w:ilvl="0" w:tplc="5CD4B55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704775E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71A90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E8E6090"/>
    <w:multiLevelType w:val="hybridMultilevel"/>
    <w:tmpl w:val="8C785CAE"/>
    <w:lvl w:ilvl="0" w:tplc="DC4AAF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9E0132"/>
    <w:multiLevelType w:val="hybridMultilevel"/>
    <w:tmpl w:val="EECA44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57C06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94"/>
    <w:rsid w:val="00027C84"/>
    <w:rsid w:val="000502AD"/>
    <w:rsid w:val="00065AC4"/>
    <w:rsid w:val="00293A21"/>
    <w:rsid w:val="00336E09"/>
    <w:rsid w:val="003C6FAF"/>
    <w:rsid w:val="00617767"/>
    <w:rsid w:val="006B09AE"/>
    <w:rsid w:val="00735DB1"/>
    <w:rsid w:val="00823C31"/>
    <w:rsid w:val="00887AC8"/>
    <w:rsid w:val="008C0EDB"/>
    <w:rsid w:val="009C6C94"/>
    <w:rsid w:val="009D3F1D"/>
    <w:rsid w:val="009E203E"/>
    <w:rsid w:val="00A05677"/>
    <w:rsid w:val="00A161F7"/>
    <w:rsid w:val="00A731CE"/>
    <w:rsid w:val="00B0134B"/>
    <w:rsid w:val="00B24BC2"/>
    <w:rsid w:val="00BF796F"/>
    <w:rsid w:val="00C47CDF"/>
    <w:rsid w:val="00C85E07"/>
    <w:rsid w:val="00CF76C5"/>
    <w:rsid w:val="00DC6FF1"/>
    <w:rsid w:val="00DF68C4"/>
    <w:rsid w:val="00F7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F36F5-04EA-4C1C-9209-237B3874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4BC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4B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cocor marian CL</cp:lastModifiedBy>
  <cp:revision>12</cp:revision>
  <cp:lastPrinted>2021-11-05T07:43:00Z</cp:lastPrinted>
  <dcterms:created xsi:type="dcterms:W3CDTF">2021-11-05T07:48:00Z</dcterms:created>
  <dcterms:modified xsi:type="dcterms:W3CDTF">2021-11-05T15:04:00Z</dcterms:modified>
</cp:coreProperties>
</file>